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2796" w14:textId="314BB22C" w:rsidR="00E646C5" w:rsidRPr="00E646C5" w:rsidRDefault="00E646C5" w:rsidP="00E646C5">
      <w:pPr>
        <w:ind w:left="480" w:hanging="480"/>
        <w:jc w:val="center"/>
        <w:rPr>
          <w:rFonts w:ascii="標楷體" w:eastAsia="標楷體" w:hAnsi="標楷體"/>
          <w:sz w:val="28"/>
          <w:szCs w:val="24"/>
        </w:rPr>
      </w:pPr>
      <w:r w:rsidRPr="00E646C5">
        <w:rPr>
          <w:rFonts w:ascii="標楷體" w:eastAsia="標楷體" w:hAnsi="標楷體" w:hint="eastAsia"/>
          <w:sz w:val="28"/>
          <w:szCs w:val="24"/>
        </w:rPr>
        <w:t>資訊科學教學法</w:t>
      </w:r>
      <w:r>
        <w:rPr>
          <w:rFonts w:ascii="標楷體" w:eastAsia="標楷體" w:hAnsi="標楷體" w:hint="eastAsia"/>
          <w:sz w:val="28"/>
          <w:szCs w:val="24"/>
        </w:rPr>
        <w:t>大綱</w:t>
      </w:r>
    </w:p>
    <w:p w14:paraId="3BF67454" w14:textId="77777777" w:rsidR="00E646C5" w:rsidRPr="00E646C5" w:rsidRDefault="00E646C5" w:rsidP="00E646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46C5">
        <w:rPr>
          <w:rFonts w:ascii="標楷體" w:eastAsia="標楷體" w:hAnsi="標楷體" w:hint="eastAsia"/>
        </w:rPr>
        <w:t>目標</w:t>
      </w:r>
      <w:r w:rsidRPr="00E646C5">
        <w:rPr>
          <w:rFonts w:ascii="標楷體" w:eastAsia="標楷體" w:hAnsi="標楷體"/>
        </w:rPr>
        <w:t>: 掌握</w:t>
      </w:r>
      <w:r w:rsidRPr="00E646C5">
        <w:rPr>
          <w:rFonts w:ascii="標楷體" w:eastAsia="標楷體" w:hAnsi="標楷體" w:hint="eastAsia"/>
        </w:rPr>
        <w:t>中學電腦教學之教材教學法與教學模式</w:t>
      </w:r>
    </w:p>
    <w:p w14:paraId="3BDF955D" w14:textId="77777777" w:rsidR="00E646C5" w:rsidRPr="00E646C5" w:rsidRDefault="00E646C5" w:rsidP="00E646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46C5">
        <w:rPr>
          <w:rFonts w:ascii="標楷體" w:eastAsia="標楷體" w:hAnsi="標楷體" w:hint="eastAsia"/>
        </w:rPr>
        <w:t>大綱</w:t>
      </w:r>
    </w:p>
    <w:p w14:paraId="168F3692" w14:textId="77777777" w:rsidR="00E646C5" w:rsidRPr="00E646C5" w:rsidRDefault="00E646C5" w:rsidP="00E646C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46C5">
        <w:rPr>
          <w:rFonts w:ascii="標楷體" w:eastAsia="標楷體" w:hAnsi="標楷體" w:hint="eastAsia"/>
        </w:rPr>
        <w:t>程式之迷思概念</w:t>
      </w:r>
      <w:r w:rsidRPr="00E646C5">
        <w:rPr>
          <w:rFonts w:ascii="標楷體" w:eastAsia="標楷體" w:hAnsi="標楷體"/>
        </w:rPr>
        <w:t>(misconceptions)</w:t>
      </w:r>
      <w:r w:rsidRPr="00E646C5">
        <w:rPr>
          <w:rFonts w:ascii="標楷體" w:eastAsia="標楷體" w:hAnsi="標楷體" w:hint="eastAsia"/>
        </w:rPr>
        <w:t>及程式教學法</w:t>
      </w:r>
    </w:p>
    <w:p w14:paraId="18271290" w14:textId="77777777" w:rsidR="00E646C5" w:rsidRPr="00E646C5" w:rsidRDefault="00E646C5" w:rsidP="00E646C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46C5">
        <w:rPr>
          <w:rFonts w:ascii="標楷體" w:eastAsia="標楷體" w:hAnsi="標楷體" w:hint="eastAsia"/>
        </w:rPr>
        <w:t>資訊科學之教學策略</w:t>
      </w:r>
      <w:r w:rsidRPr="00E646C5">
        <w:rPr>
          <w:rFonts w:ascii="標楷體" w:eastAsia="標楷體" w:hAnsi="標楷體"/>
        </w:rPr>
        <w:t>(</w:t>
      </w:r>
      <w:r w:rsidRPr="00E646C5">
        <w:rPr>
          <w:rFonts w:ascii="標楷體" w:eastAsia="標楷體" w:hAnsi="標楷體" w:hint="eastAsia"/>
        </w:rPr>
        <w:t>教材、學習單</w:t>
      </w:r>
      <w:r w:rsidRPr="00E646C5">
        <w:rPr>
          <w:rFonts w:ascii="標楷體" w:eastAsia="標楷體" w:hAnsi="標楷體"/>
        </w:rPr>
        <w:t>): </w:t>
      </w:r>
      <w:r w:rsidRPr="00E646C5">
        <w:rPr>
          <w:rFonts w:ascii="標楷體" w:eastAsia="標楷體" w:hAnsi="標楷體" w:hint="eastAsia"/>
        </w:rPr>
        <w:t>模擬式教學</w:t>
      </w:r>
      <w:r w:rsidRPr="00E646C5">
        <w:rPr>
          <w:rFonts w:ascii="標楷體" w:eastAsia="標楷體" w:hAnsi="標楷體"/>
        </w:rPr>
        <w:t>(simulation-based learning)</w:t>
      </w:r>
      <w:r w:rsidRPr="00E646C5">
        <w:rPr>
          <w:rFonts w:ascii="標楷體" w:eastAsia="標楷體" w:hAnsi="標楷體" w:hint="eastAsia"/>
        </w:rPr>
        <w:t>、</w:t>
      </w:r>
      <w:r w:rsidRPr="00E646C5">
        <w:rPr>
          <w:rFonts w:ascii="標楷體" w:eastAsia="標楷體" w:hAnsi="標楷體"/>
        </w:rPr>
        <w:t>POE/POEC</w:t>
      </w:r>
      <w:r w:rsidRPr="00E646C5">
        <w:rPr>
          <w:rFonts w:ascii="標楷體" w:eastAsia="標楷體" w:hAnsi="標楷體" w:hint="eastAsia"/>
        </w:rPr>
        <w:t>、</w:t>
      </w:r>
      <w:r w:rsidRPr="00E646C5">
        <w:rPr>
          <w:rFonts w:ascii="標楷體" w:eastAsia="標楷體" w:hAnsi="標楷體"/>
        </w:rPr>
        <w:t>PBL</w:t>
      </w:r>
      <w:r w:rsidRPr="00E646C5">
        <w:rPr>
          <w:rFonts w:ascii="標楷體" w:eastAsia="標楷體" w:hAnsi="標楷體" w:hint="eastAsia"/>
        </w:rPr>
        <w:t>、資訊科學之自主學習策略</w:t>
      </w:r>
      <w:r w:rsidRPr="00E646C5">
        <w:rPr>
          <w:rFonts w:ascii="標楷體" w:eastAsia="標楷體" w:hAnsi="標楷體"/>
        </w:rPr>
        <w:t>(</w:t>
      </w:r>
      <w:r w:rsidRPr="00E646C5">
        <w:rPr>
          <w:rFonts w:ascii="標楷體" w:eastAsia="標楷體" w:hAnsi="標楷體" w:hint="eastAsia"/>
        </w:rPr>
        <w:t>四學</w:t>
      </w:r>
      <w:r w:rsidRPr="00E646C5">
        <w:rPr>
          <w:rFonts w:ascii="標楷體" w:eastAsia="標楷體" w:hAnsi="標楷體"/>
        </w:rPr>
        <w:t>)</w:t>
      </w:r>
      <w:r w:rsidRPr="00E646C5">
        <w:rPr>
          <w:rFonts w:ascii="標楷體" w:eastAsia="標楷體" w:hAnsi="標楷體" w:hint="eastAsia"/>
        </w:rPr>
        <w:t>、</w:t>
      </w:r>
      <w:r w:rsidRPr="00E646C5">
        <w:rPr>
          <w:rFonts w:ascii="標楷體" w:eastAsia="標楷體" w:hAnsi="標楷體"/>
        </w:rPr>
        <w:t>WSQ</w:t>
      </w:r>
      <w:r w:rsidRPr="00E646C5">
        <w:rPr>
          <w:rFonts w:ascii="標楷體" w:eastAsia="標楷體" w:hAnsi="標楷體" w:hint="eastAsia"/>
        </w:rPr>
        <w:t>、</w:t>
      </w:r>
      <w:r w:rsidRPr="00E646C5">
        <w:rPr>
          <w:rFonts w:ascii="標楷體" w:eastAsia="標楷體" w:hAnsi="標楷體"/>
        </w:rPr>
        <w:t>DGBL</w:t>
      </w:r>
      <w:r w:rsidRPr="00E646C5">
        <w:rPr>
          <w:rFonts w:ascii="標楷體" w:eastAsia="標楷體" w:hAnsi="標楷體" w:hint="eastAsia"/>
        </w:rPr>
        <w:t>、</w:t>
      </w:r>
      <w:r w:rsidRPr="00E646C5">
        <w:rPr>
          <w:rFonts w:ascii="標楷體" w:eastAsia="標楷體" w:hAnsi="標楷體"/>
        </w:rPr>
        <w:t> game design</w:t>
      </w:r>
      <w:r w:rsidRPr="00E646C5">
        <w:rPr>
          <w:rFonts w:ascii="標楷體" w:eastAsia="標楷體" w:hAnsi="標楷體" w:hint="eastAsia"/>
        </w:rPr>
        <w:t>、類比教學法、合作學習、</w:t>
      </w:r>
      <w:r w:rsidRPr="00E646C5">
        <w:rPr>
          <w:rFonts w:ascii="標楷體" w:eastAsia="標楷體" w:hAnsi="標楷體"/>
        </w:rPr>
        <w:t>Pair programming</w:t>
      </w:r>
      <w:r w:rsidRPr="00E646C5">
        <w:rPr>
          <w:rFonts w:ascii="標楷體" w:eastAsia="標楷體" w:hAnsi="標楷體" w:hint="eastAsia"/>
        </w:rPr>
        <w:t>、</w:t>
      </w:r>
      <w:r w:rsidRPr="00E646C5">
        <w:rPr>
          <w:rFonts w:ascii="標楷體" w:eastAsia="標楷體" w:hAnsi="標楷體"/>
        </w:rPr>
        <w:t>Peer tutoring</w:t>
      </w:r>
      <w:r w:rsidRPr="00E646C5">
        <w:rPr>
          <w:rFonts w:ascii="標楷體" w:eastAsia="標楷體" w:hAnsi="標楷體" w:hint="eastAsia"/>
        </w:rPr>
        <w:t>、</w:t>
      </w:r>
      <w:r w:rsidRPr="00E646C5">
        <w:rPr>
          <w:rFonts w:ascii="標楷體" w:eastAsia="標楷體" w:hAnsi="標楷體"/>
        </w:rPr>
        <w:t>peer assessment</w:t>
      </w:r>
      <w:r w:rsidRPr="00E646C5">
        <w:rPr>
          <w:rFonts w:ascii="標楷體" w:eastAsia="標楷體" w:hAnsi="標楷體" w:hint="eastAsia"/>
        </w:rPr>
        <w:t>、</w:t>
      </w:r>
      <w:r w:rsidRPr="00E646C5">
        <w:rPr>
          <w:rFonts w:ascii="標楷體" w:eastAsia="標楷體" w:hAnsi="標楷體" w:hint="eastAsia"/>
          <w:b/>
          <w:bCs/>
        </w:rPr>
        <w:t>錯誤中學習、</w:t>
      </w:r>
      <w:r w:rsidRPr="00E646C5">
        <w:rPr>
          <w:rFonts w:ascii="標楷體" w:eastAsia="標楷體" w:hAnsi="標楷體" w:hint="eastAsia"/>
        </w:rPr>
        <w:t>學生自行出</w:t>
      </w:r>
      <w:r w:rsidRPr="00E646C5">
        <w:rPr>
          <w:rFonts w:ascii="標楷體" w:eastAsia="標楷體" w:hAnsi="標楷體"/>
        </w:rPr>
        <w:t>(</w:t>
      </w:r>
      <w:r w:rsidRPr="00E646C5">
        <w:rPr>
          <w:rFonts w:ascii="標楷體" w:eastAsia="標楷體" w:hAnsi="標楷體" w:hint="eastAsia"/>
        </w:rPr>
        <w:t>擬</w:t>
      </w:r>
      <w:r w:rsidRPr="00E646C5">
        <w:rPr>
          <w:rFonts w:ascii="標楷體" w:eastAsia="標楷體" w:hAnsi="標楷體"/>
        </w:rPr>
        <w:t>)</w:t>
      </w:r>
      <w:r w:rsidRPr="00E646C5">
        <w:rPr>
          <w:rFonts w:ascii="標楷體" w:eastAsia="標楷體" w:hAnsi="標楷體" w:hint="eastAsia"/>
        </w:rPr>
        <w:t>題、差異化教學、鷹架、心智圖、動畫</w:t>
      </w:r>
    </w:p>
    <w:p w14:paraId="2059A77A" w14:textId="77777777" w:rsidR="00E646C5" w:rsidRPr="00E646C5" w:rsidRDefault="00E646C5" w:rsidP="00E646C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E646C5">
        <w:rPr>
          <w:rFonts w:ascii="標楷體" w:eastAsia="標楷體" w:hAnsi="標楷體" w:hint="eastAsia"/>
        </w:rPr>
        <w:t>不插電運算</w:t>
      </w:r>
      <w:proofErr w:type="gramEnd"/>
      <w:r w:rsidRPr="00E646C5">
        <w:rPr>
          <w:rFonts w:ascii="標楷體" w:eastAsia="標楷體" w:hAnsi="標楷體" w:hint="eastAsia"/>
        </w:rPr>
        <w:t>思維融入跨領域教學</w:t>
      </w:r>
    </w:p>
    <w:p w14:paraId="0C231DE3" w14:textId="77777777" w:rsidR="00E646C5" w:rsidRPr="00E646C5" w:rsidRDefault="00E646C5" w:rsidP="00E646C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46C5">
        <w:rPr>
          <w:rFonts w:ascii="標楷體" w:eastAsia="標楷體" w:hAnsi="標楷體" w:hint="eastAsia"/>
        </w:rPr>
        <w:t>教學設計</w:t>
      </w:r>
      <w:r w:rsidRPr="00E646C5">
        <w:rPr>
          <w:rFonts w:ascii="標楷體" w:eastAsia="標楷體" w:hAnsi="標楷體"/>
        </w:rPr>
        <w:t>:</w:t>
      </w:r>
      <w:r w:rsidRPr="00E646C5">
        <w:rPr>
          <w:rFonts w:ascii="標楷體" w:eastAsia="標楷體" w:hAnsi="標楷體" w:hint="eastAsia"/>
        </w:rPr>
        <w:t>循序、選擇、重複、模組、清單之系統化教學設計</w:t>
      </w:r>
    </w:p>
    <w:p w14:paraId="72385B07" w14:textId="7BD7429B" w:rsidR="00E646C5" w:rsidRPr="00E646C5" w:rsidRDefault="00E646C5" w:rsidP="00E646C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46C5">
        <w:rPr>
          <w:rFonts w:ascii="標楷體" w:eastAsia="標楷體" w:hAnsi="標楷體" w:hint="eastAsia"/>
        </w:rPr>
        <w:t>運算思維融入程式教學</w:t>
      </w:r>
      <w:r w:rsidRPr="00E646C5">
        <w:rPr>
          <w:rFonts w:ascii="標楷體" w:eastAsia="標楷體" w:hAnsi="標楷體"/>
        </w:rPr>
        <w:t>:</w:t>
      </w:r>
      <w:r w:rsidRPr="00E646C5">
        <w:rPr>
          <w:rFonts w:ascii="標楷體" w:eastAsia="標楷體" w:hAnsi="標楷體" w:hint="eastAsia"/>
        </w:rPr>
        <w:t>程式應用及問題解決</w:t>
      </w:r>
      <w:r w:rsidRPr="00E646C5">
        <w:rPr>
          <w:rFonts w:ascii="標楷體" w:eastAsia="標楷體" w:hAnsi="標楷體"/>
        </w:rPr>
        <w:t>(</w:t>
      </w:r>
      <w:r w:rsidRPr="00E646C5">
        <w:rPr>
          <w:rFonts w:ascii="標楷體" w:eastAsia="標楷體" w:hAnsi="標楷體" w:hint="eastAsia"/>
        </w:rPr>
        <w:t>演算法改善</w:t>
      </w:r>
      <w:r w:rsidRPr="00E646C5">
        <w:rPr>
          <w:rFonts w:ascii="標楷體" w:eastAsia="標楷體" w:hAnsi="標楷體"/>
        </w:rPr>
        <w:t>)</w:t>
      </w:r>
      <w:r w:rsidRPr="00E646C5">
        <w:rPr>
          <w:rFonts w:ascii="標楷體" w:eastAsia="標楷體" w:hAnsi="標楷體" w:hint="eastAsia"/>
        </w:rPr>
        <w:t>教學設計</w:t>
      </w:r>
    </w:p>
    <w:p w14:paraId="0CAA7009" w14:textId="72C03A6C" w:rsidR="002F35AA" w:rsidRPr="00E646C5" w:rsidRDefault="00E646C5" w:rsidP="00E646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 w:rsidRPr="00E646C5">
        <w:rPr>
          <w:rFonts w:ascii="標楷體" w:eastAsia="標楷體" w:hAnsi="標楷體" w:hint="eastAsia"/>
        </w:rPr>
        <w:t>評量</w:t>
      </w:r>
      <w:r w:rsidRPr="00E646C5">
        <w:rPr>
          <w:rFonts w:ascii="標楷體" w:eastAsia="標楷體" w:hAnsi="標楷體"/>
        </w:rPr>
        <w:t>:</w:t>
      </w:r>
      <w:r w:rsidRPr="00E646C5">
        <w:rPr>
          <w:rFonts w:ascii="標楷體" w:eastAsia="標楷體" w:hAnsi="標楷體" w:hint="eastAsia"/>
        </w:rPr>
        <w:t>平時作業</w:t>
      </w:r>
      <w:r w:rsidRPr="00E646C5">
        <w:rPr>
          <w:rFonts w:ascii="標楷體" w:eastAsia="標楷體" w:hAnsi="標楷體"/>
        </w:rPr>
        <w:t>(</w:t>
      </w:r>
      <w:proofErr w:type="gramStart"/>
      <w:r w:rsidRPr="00E646C5">
        <w:rPr>
          <w:rFonts w:ascii="標楷體" w:eastAsia="標楷體" w:hAnsi="標楷體" w:hint="eastAsia"/>
        </w:rPr>
        <w:t>含出缺席</w:t>
      </w:r>
      <w:proofErr w:type="gramEnd"/>
      <w:r w:rsidRPr="00E646C5">
        <w:rPr>
          <w:rFonts w:ascii="標楷體" w:eastAsia="標楷體" w:hAnsi="標楷體" w:hint="eastAsia"/>
        </w:rPr>
        <w:t>、 習作、互動</w:t>
      </w:r>
      <w:r w:rsidRPr="00E646C5">
        <w:rPr>
          <w:rFonts w:ascii="標楷體" w:eastAsia="標楷體" w:hAnsi="標楷體"/>
        </w:rPr>
        <w:t>)</w:t>
      </w:r>
      <w:r w:rsidRPr="00E646C5">
        <w:rPr>
          <w:rFonts w:ascii="標楷體" w:eastAsia="標楷體" w:hAnsi="標楷體" w:hint="eastAsia"/>
        </w:rPr>
        <w:t>：</w:t>
      </w:r>
      <w:r w:rsidRPr="00E646C5">
        <w:rPr>
          <w:rFonts w:ascii="標楷體" w:eastAsia="標楷體" w:hAnsi="標楷體"/>
        </w:rPr>
        <w:t>50% </w:t>
      </w:r>
      <w:r w:rsidRPr="00E646C5">
        <w:rPr>
          <w:rFonts w:ascii="標楷體" w:eastAsia="標楷體" w:hAnsi="標楷體" w:hint="eastAsia"/>
        </w:rPr>
        <w:t>，</w:t>
      </w:r>
      <w:r w:rsidRPr="00E646C5">
        <w:rPr>
          <w:rFonts w:ascii="標楷體" w:eastAsia="標楷體" w:hAnsi="標楷體"/>
        </w:rPr>
        <w:t> </w:t>
      </w:r>
      <w:r w:rsidRPr="00E646C5">
        <w:rPr>
          <w:rFonts w:ascii="標楷體" w:eastAsia="標楷體" w:hAnsi="標楷體" w:hint="eastAsia"/>
        </w:rPr>
        <w:t>期末專題</w:t>
      </w:r>
      <w:r w:rsidRPr="00E646C5">
        <w:rPr>
          <w:rFonts w:ascii="標楷體" w:eastAsia="標楷體" w:hAnsi="標楷體"/>
        </w:rPr>
        <w:t>(AI in coding learning</w:t>
      </w:r>
      <w:r w:rsidRPr="00E646C5">
        <w:rPr>
          <w:rFonts w:ascii="標楷體" w:eastAsia="標楷體" w:hAnsi="標楷體" w:hint="eastAsia"/>
        </w:rPr>
        <w:t>、</w:t>
      </w:r>
      <w:r w:rsidRPr="00E646C5">
        <w:rPr>
          <w:rFonts w:ascii="標楷體" w:eastAsia="標楷體" w:hAnsi="標楷體"/>
        </w:rPr>
        <w:t>WSQ/</w:t>
      </w:r>
      <w:proofErr w:type="spellStart"/>
      <w:r w:rsidRPr="00E646C5">
        <w:rPr>
          <w:rFonts w:ascii="標楷體" w:eastAsia="標楷體" w:hAnsi="標楷體"/>
        </w:rPr>
        <w:t>poe</w:t>
      </w:r>
      <w:proofErr w:type="spellEnd"/>
      <w:r w:rsidRPr="00E646C5">
        <w:rPr>
          <w:rFonts w:ascii="標楷體" w:eastAsia="標楷體" w:hAnsi="標楷體"/>
        </w:rPr>
        <w:t> for coding</w:t>
      </w:r>
      <w:r w:rsidRPr="00E646C5">
        <w:rPr>
          <w:rFonts w:ascii="標楷體" w:eastAsia="標楷體" w:hAnsi="標楷體" w:hint="eastAsia"/>
        </w:rPr>
        <w:t>、</w:t>
      </w:r>
      <w:r w:rsidRPr="00E646C5">
        <w:rPr>
          <w:rFonts w:ascii="標楷體" w:eastAsia="標楷體" w:hAnsi="標楷體"/>
        </w:rPr>
        <w:t>.</w:t>
      </w:r>
      <w:proofErr w:type="gramStart"/>
      <w:r w:rsidRPr="00E646C5">
        <w:rPr>
          <w:rFonts w:ascii="標楷體" w:eastAsia="標楷體" w:hAnsi="標楷體"/>
        </w:rPr>
        <w:t>.......)</w:t>
      </w:r>
      <w:r w:rsidRPr="00E646C5">
        <w:rPr>
          <w:rFonts w:ascii="標楷體" w:eastAsia="標楷體" w:hAnsi="標楷體" w:hint="eastAsia"/>
        </w:rPr>
        <w:t>：</w:t>
      </w:r>
      <w:proofErr w:type="gramEnd"/>
      <w:r w:rsidRPr="00E646C5">
        <w:rPr>
          <w:rFonts w:ascii="標楷體" w:eastAsia="標楷體" w:hAnsi="標楷體"/>
        </w:rPr>
        <w:t>50 %</w:t>
      </w:r>
    </w:p>
    <w:sectPr w:rsidR="002F35AA" w:rsidRPr="00E646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5AC"/>
    <w:multiLevelType w:val="hybridMultilevel"/>
    <w:tmpl w:val="C97E6E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146093"/>
    <w:multiLevelType w:val="hybridMultilevel"/>
    <w:tmpl w:val="01D8143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B4D08D4"/>
    <w:multiLevelType w:val="hybridMultilevel"/>
    <w:tmpl w:val="C8DAF9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C5"/>
    <w:rsid w:val="002F35AA"/>
    <w:rsid w:val="00E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24B0"/>
  <w15:chartTrackingRefBased/>
  <w15:docId w15:val="{41F6C11C-843B-4EA0-8D13-991E1E27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8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nccu_tisec nccu_tisec</dc:creator>
  <cp:keywords/>
  <dc:description/>
  <cp:lastModifiedBy>nccu_tisec nccu_tisec</cp:lastModifiedBy>
  <cp:revision>1</cp:revision>
  <dcterms:created xsi:type="dcterms:W3CDTF">2024-07-30T02:44:00Z</dcterms:created>
  <dcterms:modified xsi:type="dcterms:W3CDTF">2024-07-30T02:48:00Z</dcterms:modified>
</cp:coreProperties>
</file>